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BEB"/>
  <w:body>
    <w:p w14:paraId="7AA305E2" w14:textId="0308E6E6" w:rsidR="002F43A3" w:rsidRPr="00077A0E" w:rsidRDefault="00077A0E" w:rsidP="007257B5">
      <w:pPr>
        <w:pStyle w:val="Heading1"/>
        <w:jc w:val="center"/>
        <w:rPr>
          <w:sz w:val="32"/>
          <w:szCs w:val="32"/>
        </w:rPr>
      </w:pPr>
      <w:r w:rsidRPr="00077A0E">
        <w:rPr>
          <w:sz w:val="32"/>
          <w:szCs w:val="32"/>
        </w:rPr>
        <w:t>BA (Hons) Journalism &amp; BA (Hons) Sports Journalism</w:t>
      </w:r>
    </w:p>
    <w:p w14:paraId="23BAA590" w14:textId="4B66545A" w:rsidR="00C44CCB" w:rsidRPr="00C44CCB" w:rsidRDefault="00D22823" w:rsidP="00C146F2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5CB55" wp14:editId="693A83A3">
                <wp:simplePos x="0" y="0"/>
                <wp:positionH relativeFrom="column">
                  <wp:posOffset>323850</wp:posOffset>
                </wp:positionH>
                <wp:positionV relativeFrom="paragraph">
                  <wp:posOffset>337185</wp:posOffset>
                </wp:positionV>
                <wp:extent cx="4953000" cy="19050"/>
                <wp:effectExtent l="0" t="0" r="19050" b="1905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C7349" id="Straight Connector 5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26.55pt" to="415.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" strokecolor="#44546a [3215]" strokeweight=".5pt">
                <v:stroke joinstyle="miter"/>
              </v:line>
            </w:pict>
          </mc:Fallback>
        </mc:AlternateContent>
      </w:r>
      <w:r w:rsidR="00FB288E">
        <w:rPr>
          <w:b/>
          <w:bCs/>
          <w:color w:val="00B0F0"/>
        </w:rPr>
        <w:t>Part</w:t>
      </w:r>
      <w:r w:rsidR="007257B5" w:rsidRPr="005A7286">
        <w:rPr>
          <w:b/>
          <w:bCs/>
          <w:color w:val="00B0F0"/>
        </w:rPr>
        <w:t>-Time</w:t>
      </w:r>
      <w:r w:rsidR="007257B5">
        <w:t xml:space="preserve"> </w:t>
      </w:r>
      <w:r w:rsidR="00C44CCB">
        <w:t>Indicative Timetable</w:t>
      </w:r>
    </w:p>
    <w:p w14:paraId="4804B64E" w14:textId="77777777" w:rsidR="00C146F2" w:rsidRDefault="00C146F2" w:rsidP="00C146F2">
      <w:pPr>
        <w:spacing w:before="0" w:after="0" w:line="240" w:lineRule="auto"/>
      </w:pPr>
    </w:p>
    <w:p w14:paraId="21EB2D60" w14:textId="56BFFD48" w:rsidR="00A36265" w:rsidRDefault="00697DCB" w:rsidP="00575623">
      <w:pPr>
        <w:pStyle w:val="Heading2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DCBB5CB" wp14:editId="15D4BE08">
            <wp:simplePos x="0" y="0"/>
            <wp:positionH relativeFrom="column">
              <wp:posOffset>-739140</wp:posOffset>
            </wp:positionH>
            <wp:positionV relativeFrom="page">
              <wp:posOffset>2369185</wp:posOffset>
            </wp:positionV>
            <wp:extent cx="7246800" cy="3229200"/>
            <wp:effectExtent l="0" t="0" r="0" b="9525"/>
            <wp:wrapTight wrapText="bothSides">
              <wp:wrapPolygon edited="0">
                <wp:start x="0" y="0"/>
                <wp:lineTo x="0" y="21536"/>
                <wp:lineTo x="21521" y="21536"/>
                <wp:lineTo x="21521" y="0"/>
                <wp:lineTo x="0" y="0"/>
              </wp:wrapPolygon>
            </wp:wrapTight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800" cy="32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CCB">
        <w:t>W</w:t>
      </w:r>
      <w:r w:rsidR="007257B5">
        <w:t>elcome Week – Week Beginning 19 September 2022</w:t>
      </w:r>
    </w:p>
    <w:p w14:paraId="51DD55C9" w14:textId="1AB00ABE" w:rsidR="00A36265" w:rsidRDefault="00A36265" w:rsidP="00A36265">
      <w:pPr>
        <w:spacing w:before="0" w:after="0" w:line="240" w:lineRule="auto"/>
      </w:pPr>
    </w:p>
    <w:p w14:paraId="374B8044" w14:textId="032394C6" w:rsidR="00103D30" w:rsidRDefault="007257B5" w:rsidP="00575623">
      <w:pPr>
        <w:pStyle w:val="Heading2"/>
        <w:spacing w:before="160"/>
      </w:pPr>
      <w:r w:rsidRPr="007257B5">
        <w:t>Week Beginning 26 September 2022</w:t>
      </w:r>
    </w:p>
    <w:p w14:paraId="7C702820" w14:textId="6E98CA73" w:rsidR="00C301B5" w:rsidRDefault="00697DCB" w:rsidP="00C301B5">
      <w:pPr>
        <w:rPr>
          <w:rFonts w:eastAsia="Arial" w:cs="Arial"/>
          <w:bCs/>
          <w:color w:val="12151B" w:themeColor="background2" w:themeShade="1A"/>
          <w:szCs w:val="24"/>
        </w:rPr>
      </w:pPr>
      <w:bookmarkStart w:id="0" w:name="_Hlk106794601"/>
      <w:bookmarkEnd w:id="0"/>
      <w:r>
        <w:rPr>
          <w:rFonts w:eastAsia="Arial" w:cs="Arial"/>
          <w:bCs/>
          <w:noProof/>
          <w:color w:val="12151B" w:themeColor="background2" w:themeShade="1A"/>
          <w:szCs w:val="24"/>
        </w:rPr>
        <w:drawing>
          <wp:anchor distT="0" distB="0" distL="114300" distR="114300" simplePos="0" relativeHeight="251661312" behindDoc="1" locked="0" layoutInCell="1" allowOverlap="1" wp14:anchorId="42069B98" wp14:editId="2F992EA9">
            <wp:simplePos x="0" y="0"/>
            <wp:positionH relativeFrom="column">
              <wp:posOffset>-749300</wp:posOffset>
            </wp:positionH>
            <wp:positionV relativeFrom="paragraph">
              <wp:posOffset>266065</wp:posOffset>
            </wp:positionV>
            <wp:extent cx="7250400" cy="3236400"/>
            <wp:effectExtent l="0" t="0" r="8255" b="2540"/>
            <wp:wrapTight wrapText="bothSides">
              <wp:wrapPolygon edited="0">
                <wp:start x="0" y="0"/>
                <wp:lineTo x="0" y="21490"/>
                <wp:lineTo x="21568" y="21490"/>
                <wp:lineTo x="21568" y="0"/>
                <wp:lineTo x="0" y="0"/>
              </wp:wrapPolygon>
            </wp:wrapTight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400" cy="323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696525" w14:textId="27849106" w:rsidR="004C2363" w:rsidRDefault="004C2363" w:rsidP="004C2363">
      <w:pPr>
        <w:pStyle w:val="Heading2"/>
      </w:pPr>
    </w:p>
    <w:p w14:paraId="561D0679" w14:textId="4DA403E0" w:rsidR="00103D30" w:rsidRDefault="00697DCB" w:rsidP="004C2363">
      <w:pPr>
        <w:pStyle w:val="Heading2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B312BF3" wp14:editId="586564DE">
            <wp:simplePos x="0" y="0"/>
            <wp:positionH relativeFrom="column">
              <wp:posOffset>-775970</wp:posOffset>
            </wp:positionH>
            <wp:positionV relativeFrom="paragraph">
              <wp:posOffset>518795</wp:posOffset>
            </wp:positionV>
            <wp:extent cx="7246800" cy="3232800"/>
            <wp:effectExtent l="0" t="0" r="0" b="5715"/>
            <wp:wrapTight wrapText="bothSides">
              <wp:wrapPolygon edited="0">
                <wp:start x="0" y="0"/>
                <wp:lineTo x="0" y="21511"/>
                <wp:lineTo x="21521" y="21511"/>
                <wp:lineTo x="21521" y="0"/>
                <wp:lineTo x="0" y="0"/>
              </wp:wrapPolygon>
            </wp:wrapTight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800" cy="32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7B5" w:rsidRPr="004C2363">
        <w:t>Week Beginning 3 October 2022</w:t>
      </w:r>
    </w:p>
    <w:p w14:paraId="7EDC0CBD" w14:textId="7AEF6935" w:rsidR="004C2363" w:rsidRPr="004C2363" w:rsidRDefault="004C2363" w:rsidP="004C2363"/>
    <w:p w14:paraId="5C0C264A" w14:textId="77777777" w:rsidR="004C2363" w:rsidRDefault="004C2363" w:rsidP="009C782C">
      <w:pPr>
        <w:pStyle w:val="Heading2"/>
        <w:rPr>
          <w:bCs/>
        </w:rPr>
      </w:pPr>
    </w:p>
    <w:p w14:paraId="1BED013C" w14:textId="1F62A247" w:rsidR="00103D30" w:rsidRDefault="007257B5" w:rsidP="009C782C">
      <w:pPr>
        <w:pStyle w:val="Heading2"/>
        <w:rPr>
          <w:bCs/>
        </w:rPr>
      </w:pPr>
      <w:r w:rsidRPr="00D50FBD">
        <w:rPr>
          <w:bCs/>
        </w:rPr>
        <w:t>Week Beginning 10 October 2022</w:t>
      </w:r>
    </w:p>
    <w:p w14:paraId="793EAD17" w14:textId="25F8317F" w:rsidR="00555C62" w:rsidRPr="00555C62" w:rsidRDefault="00697DCB" w:rsidP="00555C62">
      <w:r>
        <w:rPr>
          <w:noProof/>
        </w:rPr>
        <w:drawing>
          <wp:anchor distT="0" distB="0" distL="114300" distR="114300" simplePos="0" relativeHeight="251663360" behindDoc="1" locked="0" layoutInCell="1" allowOverlap="1" wp14:anchorId="13F5E21C" wp14:editId="48616AB9">
            <wp:simplePos x="0" y="0"/>
            <wp:positionH relativeFrom="column">
              <wp:posOffset>-726440</wp:posOffset>
            </wp:positionH>
            <wp:positionV relativeFrom="paragraph">
              <wp:posOffset>277495</wp:posOffset>
            </wp:positionV>
            <wp:extent cx="7249795" cy="3225165"/>
            <wp:effectExtent l="0" t="0" r="8255" b="0"/>
            <wp:wrapTight wrapText="bothSides">
              <wp:wrapPolygon edited="0">
                <wp:start x="0" y="0"/>
                <wp:lineTo x="0" y="21434"/>
                <wp:lineTo x="21568" y="21434"/>
                <wp:lineTo x="21568" y="0"/>
                <wp:lineTo x="0" y="0"/>
              </wp:wrapPolygon>
            </wp:wrapTight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9795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3EB11" w14:textId="641ABE9B" w:rsidR="00555C62" w:rsidRPr="004359C9" w:rsidRDefault="00555C62" w:rsidP="004359C9"/>
    <w:p w14:paraId="62431D37" w14:textId="5A03E40F" w:rsidR="00103D30" w:rsidRDefault="00103D30" w:rsidP="009C782C">
      <w:pPr>
        <w:rPr>
          <w:rStyle w:val="Heading2Char"/>
        </w:rPr>
      </w:pPr>
    </w:p>
    <w:p w14:paraId="5D2A0775" w14:textId="0248725E" w:rsidR="00AB4AF3" w:rsidRDefault="007257B5" w:rsidP="002516D4">
      <w:pPr>
        <w:pStyle w:val="Heading2"/>
        <w:rPr>
          <w:rFonts w:eastAsia="Arial" w:cs="Arial"/>
          <w:bCs/>
          <w:color w:val="12151B" w:themeColor="background2" w:themeShade="1A"/>
          <w:szCs w:val="24"/>
        </w:rPr>
      </w:pPr>
      <w:r w:rsidRPr="1FA501B3">
        <w:rPr>
          <w:rFonts w:eastAsia="Arial" w:cs="Arial"/>
          <w:bCs/>
          <w:color w:val="12151B" w:themeColor="background2" w:themeShade="1A"/>
          <w:szCs w:val="24"/>
        </w:rPr>
        <w:t>Week Beginning 17 October 2022</w:t>
      </w:r>
    </w:p>
    <w:p w14:paraId="648B5F39" w14:textId="3058343A" w:rsidR="00A166F2" w:rsidRDefault="00697DCB" w:rsidP="002516D4">
      <w:pPr>
        <w:pStyle w:val="Heading2"/>
        <w:rPr>
          <w:rFonts w:eastAsia="Arial" w:cs="Arial"/>
          <w:bCs/>
          <w:color w:val="12151B" w:themeColor="background2" w:themeShade="1A"/>
          <w:szCs w:val="24"/>
        </w:rPr>
      </w:pPr>
      <w:r>
        <w:rPr>
          <w:rFonts w:eastAsia="Arial" w:cs="Arial"/>
          <w:bCs/>
          <w:noProof/>
          <w:color w:val="12151B" w:themeColor="background2" w:themeShade="1A"/>
          <w:szCs w:val="24"/>
        </w:rPr>
        <w:drawing>
          <wp:anchor distT="0" distB="0" distL="114300" distR="114300" simplePos="0" relativeHeight="251664384" behindDoc="1" locked="0" layoutInCell="1" allowOverlap="1" wp14:anchorId="2990C260" wp14:editId="7FC59BA0">
            <wp:simplePos x="0" y="0"/>
            <wp:positionH relativeFrom="column">
              <wp:posOffset>-772160</wp:posOffset>
            </wp:positionH>
            <wp:positionV relativeFrom="paragraph">
              <wp:posOffset>215265</wp:posOffset>
            </wp:positionV>
            <wp:extent cx="7249795" cy="3228975"/>
            <wp:effectExtent l="0" t="0" r="8255" b="0"/>
            <wp:wrapTight wrapText="bothSides">
              <wp:wrapPolygon edited="0">
                <wp:start x="0" y="0"/>
                <wp:lineTo x="0" y="21409"/>
                <wp:lineTo x="21568" y="21409"/>
                <wp:lineTo x="21568" y="0"/>
                <wp:lineTo x="0" y="0"/>
              </wp:wrapPolygon>
            </wp:wrapTight>
            <wp:docPr id="13" name="Picture 1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979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280B2" w14:textId="1EC620AC" w:rsidR="00A166F2" w:rsidRDefault="00A166F2" w:rsidP="002516D4">
      <w:pPr>
        <w:pStyle w:val="Heading2"/>
        <w:rPr>
          <w:rFonts w:eastAsia="Arial" w:cs="Arial"/>
          <w:bCs/>
          <w:color w:val="12151B" w:themeColor="background2" w:themeShade="1A"/>
          <w:szCs w:val="24"/>
        </w:rPr>
      </w:pPr>
    </w:p>
    <w:p w14:paraId="31E036A9" w14:textId="77777777" w:rsidR="00555C62" w:rsidRPr="00555C62" w:rsidRDefault="00555C62" w:rsidP="00555C62"/>
    <w:p w14:paraId="0147F29F" w14:textId="51D10751" w:rsidR="002516D4" w:rsidRDefault="007257B5" w:rsidP="002516D4">
      <w:pPr>
        <w:pStyle w:val="Heading2"/>
        <w:rPr>
          <w:rFonts w:eastAsia="Arial" w:cs="Arial"/>
          <w:bCs/>
          <w:color w:val="12151B" w:themeColor="background2" w:themeShade="1A"/>
          <w:szCs w:val="24"/>
        </w:rPr>
      </w:pPr>
      <w:r w:rsidRPr="1FA501B3">
        <w:rPr>
          <w:rFonts w:eastAsia="Arial" w:cs="Arial"/>
          <w:bCs/>
          <w:color w:val="12151B" w:themeColor="background2" w:themeShade="1A"/>
          <w:szCs w:val="24"/>
        </w:rPr>
        <w:t>Week Beginning 24 October 2022</w:t>
      </w:r>
    </w:p>
    <w:p w14:paraId="2CFB2FDC" w14:textId="77777777" w:rsidR="007257B5" w:rsidRDefault="007257B5" w:rsidP="007257B5">
      <w:pPr>
        <w:rPr>
          <w:rFonts w:eastAsia="Arial" w:cs="Arial"/>
          <w:bCs/>
          <w:color w:val="00B0F0"/>
          <w:szCs w:val="24"/>
        </w:rPr>
      </w:pPr>
    </w:p>
    <w:p w14:paraId="60B66EA0" w14:textId="5F67D249" w:rsidR="007257B5" w:rsidRPr="007257B5" w:rsidRDefault="007257B5" w:rsidP="007257B5">
      <w:pPr>
        <w:jc w:val="center"/>
      </w:pPr>
      <w:r w:rsidRPr="00D50FBD">
        <w:rPr>
          <w:rFonts w:eastAsia="Arial" w:cs="Arial"/>
          <w:bCs/>
          <w:color w:val="00B0F0"/>
          <w:szCs w:val="24"/>
        </w:rPr>
        <w:t>This is Reading Week – no teaching</w:t>
      </w:r>
    </w:p>
    <w:sectPr w:rsidR="007257B5" w:rsidRPr="007257B5" w:rsidSect="004359C9">
      <w:headerReference w:type="default" r:id="rId12"/>
      <w:footerReference w:type="default" r:id="rId13"/>
      <w:pgSz w:w="11906" w:h="16838"/>
      <w:pgMar w:top="567" w:right="1440" w:bottom="567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2690" w14:textId="77777777" w:rsidR="001609BC" w:rsidRDefault="001609BC" w:rsidP="00016D5B">
      <w:pPr>
        <w:spacing w:after="0" w:line="240" w:lineRule="auto"/>
      </w:pPr>
      <w:r>
        <w:separator/>
      </w:r>
    </w:p>
  </w:endnote>
  <w:endnote w:type="continuationSeparator" w:id="0">
    <w:p w14:paraId="2A8990BE" w14:textId="77777777" w:rsidR="001609BC" w:rsidRDefault="001609BC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168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0FB60" w14:textId="1F12D6A2" w:rsidR="006E1351" w:rsidRDefault="006E13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F9828" w14:textId="77777777" w:rsidR="001609BC" w:rsidRDefault="001609BC" w:rsidP="00016D5B">
      <w:pPr>
        <w:spacing w:after="0" w:line="240" w:lineRule="auto"/>
      </w:pPr>
      <w:r>
        <w:separator/>
      </w:r>
    </w:p>
  </w:footnote>
  <w:footnote w:type="continuationSeparator" w:id="0">
    <w:p w14:paraId="14689AB6" w14:textId="77777777" w:rsidR="001609BC" w:rsidRDefault="001609BC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40A3" w14:textId="2BB57928" w:rsidR="006E1351" w:rsidRDefault="002516D4" w:rsidP="00025E85">
    <w:pPr>
      <w:pStyle w:val="Header"/>
      <w:jc w:val="right"/>
    </w:pPr>
    <w:r>
      <w:rPr>
        <w:noProof/>
      </w:rPr>
      <w:drawing>
        <wp:inline distT="0" distB="0" distL="0" distR="0" wp14:anchorId="6BF5C50D" wp14:editId="4E95758A">
          <wp:extent cx="1325961" cy="568269"/>
          <wp:effectExtent l="0" t="0" r="7620" b="3810"/>
          <wp:docPr id="1" name="Picture 1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1569"/>
    <w:multiLevelType w:val="hybridMultilevel"/>
    <w:tmpl w:val="339C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41913"/>
    <w:multiLevelType w:val="hybridMultilevel"/>
    <w:tmpl w:val="21BA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4C6A"/>
    <w:multiLevelType w:val="hybridMultilevel"/>
    <w:tmpl w:val="B01A4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2537B"/>
    <w:multiLevelType w:val="hybridMultilevel"/>
    <w:tmpl w:val="B3DC9AA4"/>
    <w:lvl w:ilvl="0" w:tplc="403818E6">
      <w:start w:val="1"/>
      <w:numFmt w:val="bullet"/>
      <w:pStyle w:val="Bulletlis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5768"/>
    <w:multiLevelType w:val="hybridMultilevel"/>
    <w:tmpl w:val="4E8246E4"/>
    <w:lvl w:ilvl="0" w:tplc="0330AD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AD4585"/>
    <w:multiLevelType w:val="hybridMultilevel"/>
    <w:tmpl w:val="77546D70"/>
    <w:lvl w:ilvl="0" w:tplc="03623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565189">
    <w:abstractNumId w:val="1"/>
  </w:num>
  <w:num w:numId="2" w16cid:durableId="2038501382">
    <w:abstractNumId w:val="7"/>
  </w:num>
  <w:num w:numId="3" w16cid:durableId="630211629">
    <w:abstractNumId w:val="2"/>
  </w:num>
  <w:num w:numId="4" w16cid:durableId="31925496">
    <w:abstractNumId w:val="9"/>
  </w:num>
  <w:num w:numId="5" w16cid:durableId="772631338">
    <w:abstractNumId w:val="1"/>
    <w:lvlOverride w:ilvl="0">
      <w:startOverride w:val="1"/>
    </w:lvlOverride>
  </w:num>
  <w:num w:numId="6" w16cid:durableId="1716152834">
    <w:abstractNumId w:val="1"/>
    <w:lvlOverride w:ilvl="0">
      <w:startOverride w:val="1"/>
    </w:lvlOverride>
  </w:num>
  <w:num w:numId="7" w16cid:durableId="1545868240">
    <w:abstractNumId w:val="1"/>
    <w:lvlOverride w:ilvl="0">
      <w:startOverride w:val="1"/>
    </w:lvlOverride>
  </w:num>
  <w:num w:numId="8" w16cid:durableId="476729102">
    <w:abstractNumId w:val="1"/>
    <w:lvlOverride w:ilvl="0">
      <w:startOverride w:val="1"/>
    </w:lvlOverride>
  </w:num>
  <w:num w:numId="9" w16cid:durableId="2023584693">
    <w:abstractNumId w:val="0"/>
  </w:num>
  <w:num w:numId="10" w16cid:durableId="901409045">
    <w:abstractNumId w:val="4"/>
  </w:num>
  <w:num w:numId="11" w16cid:durableId="629021025">
    <w:abstractNumId w:val="5"/>
  </w:num>
  <w:num w:numId="12" w16cid:durableId="2027556517">
    <w:abstractNumId w:val="8"/>
  </w:num>
  <w:num w:numId="13" w16cid:durableId="222328347">
    <w:abstractNumId w:val="6"/>
  </w:num>
  <w:num w:numId="14" w16cid:durableId="923880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4561"/>
    <w:rsid w:val="00016D5B"/>
    <w:rsid w:val="00020566"/>
    <w:rsid w:val="00025E85"/>
    <w:rsid w:val="00027A20"/>
    <w:rsid w:val="00036C73"/>
    <w:rsid w:val="00055F16"/>
    <w:rsid w:val="00056FDE"/>
    <w:rsid w:val="00072A37"/>
    <w:rsid w:val="00075DDF"/>
    <w:rsid w:val="00077A0E"/>
    <w:rsid w:val="00090ECE"/>
    <w:rsid w:val="000B1645"/>
    <w:rsid w:val="000B4058"/>
    <w:rsid w:val="000C5865"/>
    <w:rsid w:val="000F557D"/>
    <w:rsid w:val="00103D30"/>
    <w:rsid w:val="001043B4"/>
    <w:rsid w:val="0011073F"/>
    <w:rsid w:val="00114E17"/>
    <w:rsid w:val="0013054D"/>
    <w:rsid w:val="0014286A"/>
    <w:rsid w:val="00143562"/>
    <w:rsid w:val="001609BC"/>
    <w:rsid w:val="00171442"/>
    <w:rsid w:val="00173770"/>
    <w:rsid w:val="0018585A"/>
    <w:rsid w:val="001A3EC8"/>
    <w:rsid w:val="001B0A24"/>
    <w:rsid w:val="001B565E"/>
    <w:rsid w:val="001C455A"/>
    <w:rsid w:val="001C6642"/>
    <w:rsid w:val="001F4A10"/>
    <w:rsid w:val="00202D00"/>
    <w:rsid w:val="002250F0"/>
    <w:rsid w:val="002516D4"/>
    <w:rsid w:val="00261041"/>
    <w:rsid w:val="002667D3"/>
    <w:rsid w:val="00270640"/>
    <w:rsid w:val="0028338C"/>
    <w:rsid w:val="002857C2"/>
    <w:rsid w:val="00291560"/>
    <w:rsid w:val="00292D94"/>
    <w:rsid w:val="002A4C8C"/>
    <w:rsid w:val="002B701D"/>
    <w:rsid w:val="002C5C59"/>
    <w:rsid w:val="002D1560"/>
    <w:rsid w:val="002E03F3"/>
    <w:rsid w:val="002E543D"/>
    <w:rsid w:val="002F43A3"/>
    <w:rsid w:val="003138A3"/>
    <w:rsid w:val="003149D8"/>
    <w:rsid w:val="00326A19"/>
    <w:rsid w:val="00330865"/>
    <w:rsid w:val="00333539"/>
    <w:rsid w:val="0033765A"/>
    <w:rsid w:val="00337694"/>
    <w:rsid w:val="003410A5"/>
    <w:rsid w:val="003518F1"/>
    <w:rsid w:val="00352F43"/>
    <w:rsid w:val="00362A8B"/>
    <w:rsid w:val="00364FC2"/>
    <w:rsid w:val="003937BB"/>
    <w:rsid w:val="003A2278"/>
    <w:rsid w:val="003A5C8D"/>
    <w:rsid w:val="003B5DFB"/>
    <w:rsid w:val="003C166A"/>
    <w:rsid w:val="003C6BFE"/>
    <w:rsid w:val="003C7372"/>
    <w:rsid w:val="003D1F4C"/>
    <w:rsid w:val="003E49A6"/>
    <w:rsid w:val="004027D0"/>
    <w:rsid w:val="00421A1A"/>
    <w:rsid w:val="0042575B"/>
    <w:rsid w:val="004359C9"/>
    <w:rsid w:val="0043680C"/>
    <w:rsid w:val="004452F6"/>
    <w:rsid w:val="00453085"/>
    <w:rsid w:val="004B4297"/>
    <w:rsid w:val="004B5D05"/>
    <w:rsid w:val="004C2363"/>
    <w:rsid w:val="004C314E"/>
    <w:rsid w:val="004D334A"/>
    <w:rsid w:val="004E7AE3"/>
    <w:rsid w:val="004F3217"/>
    <w:rsid w:val="00527039"/>
    <w:rsid w:val="005328F8"/>
    <w:rsid w:val="005334A7"/>
    <w:rsid w:val="00540C02"/>
    <w:rsid w:val="00555C62"/>
    <w:rsid w:val="005616A2"/>
    <w:rsid w:val="00574FE2"/>
    <w:rsid w:val="00575623"/>
    <w:rsid w:val="0058645C"/>
    <w:rsid w:val="00591BB9"/>
    <w:rsid w:val="005B0AE7"/>
    <w:rsid w:val="005C4E78"/>
    <w:rsid w:val="005E38AC"/>
    <w:rsid w:val="005F063E"/>
    <w:rsid w:val="006100AC"/>
    <w:rsid w:val="00623CB4"/>
    <w:rsid w:val="00624168"/>
    <w:rsid w:val="00624AC2"/>
    <w:rsid w:val="00645A71"/>
    <w:rsid w:val="0065373A"/>
    <w:rsid w:val="00697DCB"/>
    <w:rsid w:val="006A54FC"/>
    <w:rsid w:val="006B4EF9"/>
    <w:rsid w:val="006B63AE"/>
    <w:rsid w:val="006C4432"/>
    <w:rsid w:val="006D0728"/>
    <w:rsid w:val="006E1351"/>
    <w:rsid w:val="006E1ACD"/>
    <w:rsid w:val="006E1C9F"/>
    <w:rsid w:val="00711409"/>
    <w:rsid w:val="00712100"/>
    <w:rsid w:val="007257B5"/>
    <w:rsid w:val="007259FA"/>
    <w:rsid w:val="00730783"/>
    <w:rsid w:val="0074514B"/>
    <w:rsid w:val="00751BD4"/>
    <w:rsid w:val="00761B7D"/>
    <w:rsid w:val="00784C56"/>
    <w:rsid w:val="00791F8D"/>
    <w:rsid w:val="007B30C7"/>
    <w:rsid w:val="007C5C32"/>
    <w:rsid w:val="007D707C"/>
    <w:rsid w:val="007E00C4"/>
    <w:rsid w:val="007F00ED"/>
    <w:rsid w:val="00822F1C"/>
    <w:rsid w:val="0082327D"/>
    <w:rsid w:val="0083242A"/>
    <w:rsid w:val="00846B58"/>
    <w:rsid w:val="00850585"/>
    <w:rsid w:val="00852A04"/>
    <w:rsid w:val="00890AC7"/>
    <w:rsid w:val="008B3964"/>
    <w:rsid w:val="008C5E0F"/>
    <w:rsid w:val="008D4D28"/>
    <w:rsid w:val="008E1DD7"/>
    <w:rsid w:val="008F2EE7"/>
    <w:rsid w:val="00903C42"/>
    <w:rsid w:val="00911DE8"/>
    <w:rsid w:val="0096441D"/>
    <w:rsid w:val="00996ACD"/>
    <w:rsid w:val="009C782C"/>
    <w:rsid w:val="009D1F33"/>
    <w:rsid w:val="009E259F"/>
    <w:rsid w:val="009F1D48"/>
    <w:rsid w:val="00A03A85"/>
    <w:rsid w:val="00A03F75"/>
    <w:rsid w:val="00A12EAE"/>
    <w:rsid w:val="00A166F2"/>
    <w:rsid w:val="00A240B6"/>
    <w:rsid w:val="00A246BC"/>
    <w:rsid w:val="00A250BB"/>
    <w:rsid w:val="00A36265"/>
    <w:rsid w:val="00A36B21"/>
    <w:rsid w:val="00A37F2E"/>
    <w:rsid w:val="00A676EA"/>
    <w:rsid w:val="00A804DA"/>
    <w:rsid w:val="00A869BA"/>
    <w:rsid w:val="00AB4791"/>
    <w:rsid w:val="00AB4AF3"/>
    <w:rsid w:val="00AB5B5E"/>
    <w:rsid w:val="00AC21FD"/>
    <w:rsid w:val="00AD54DF"/>
    <w:rsid w:val="00AD765D"/>
    <w:rsid w:val="00B05504"/>
    <w:rsid w:val="00B226D2"/>
    <w:rsid w:val="00B370EB"/>
    <w:rsid w:val="00B42180"/>
    <w:rsid w:val="00B459A9"/>
    <w:rsid w:val="00B7057A"/>
    <w:rsid w:val="00B85BA2"/>
    <w:rsid w:val="00B878E7"/>
    <w:rsid w:val="00BD1AD4"/>
    <w:rsid w:val="00BD50BB"/>
    <w:rsid w:val="00BF36FA"/>
    <w:rsid w:val="00BF54F9"/>
    <w:rsid w:val="00C012B2"/>
    <w:rsid w:val="00C10BBA"/>
    <w:rsid w:val="00C146F2"/>
    <w:rsid w:val="00C301B5"/>
    <w:rsid w:val="00C360F6"/>
    <w:rsid w:val="00C44CCB"/>
    <w:rsid w:val="00C51A42"/>
    <w:rsid w:val="00C51FFD"/>
    <w:rsid w:val="00C55EEF"/>
    <w:rsid w:val="00C5605C"/>
    <w:rsid w:val="00C6624A"/>
    <w:rsid w:val="00C778CA"/>
    <w:rsid w:val="00C805F8"/>
    <w:rsid w:val="00CA10BE"/>
    <w:rsid w:val="00CC6279"/>
    <w:rsid w:val="00CD3544"/>
    <w:rsid w:val="00CD5BDC"/>
    <w:rsid w:val="00D03BE5"/>
    <w:rsid w:val="00D06B17"/>
    <w:rsid w:val="00D20DDC"/>
    <w:rsid w:val="00D22823"/>
    <w:rsid w:val="00D26424"/>
    <w:rsid w:val="00D26C48"/>
    <w:rsid w:val="00D26E38"/>
    <w:rsid w:val="00D40C53"/>
    <w:rsid w:val="00D46C2A"/>
    <w:rsid w:val="00D6233B"/>
    <w:rsid w:val="00D83D77"/>
    <w:rsid w:val="00D85A5F"/>
    <w:rsid w:val="00DC6206"/>
    <w:rsid w:val="00DE3DD9"/>
    <w:rsid w:val="00E16FF3"/>
    <w:rsid w:val="00E219A7"/>
    <w:rsid w:val="00E21AA4"/>
    <w:rsid w:val="00E540C2"/>
    <w:rsid w:val="00E77223"/>
    <w:rsid w:val="00E82E87"/>
    <w:rsid w:val="00E87C76"/>
    <w:rsid w:val="00E9270C"/>
    <w:rsid w:val="00EC6CDD"/>
    <w:rsid w:val="00EE4A4B"/>
    <w:rsid w:val="00EF4E33"/>
    <w:rsid w:val="00EF73BE"/>
    <w:rsid w:val="00F02553"/>
    <w:rsid w:val="00F02874"/>
    <w:rsid w:val="00F12399"/>
    <w:rsid w:val="00F43D6A"/>
    <w:rsid w:val="00F44BEC"/>
    <w:rsid w:val="00F5318E"/>
    <w:rsid w:val="00F56DF2"/>
    <w:rsid w:val="00F93F4D"/>
    <w:rsid w:val="00FB105C"/>
    <w:rsid w:val="00FB288E"/>
    <w:rsid w:val="00FC15F5"/>
    <w:rsid w:val="00FF17CF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beb,#f0f0f0,#f5f5f5,#fcfcee,#fdfdf1,#f8f6f2,#ebe3e1,#f6edee"/>
    </o:shapedefaults>
    <o:shapelayout v:ext="edit">
      <o:idmap v:ext="edit" data="2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0BE"/>
    <w:pPr>
      <w:spacing w:before="120" w:after="240"/>
    </w:pPr>
    <w:rPr>
      <w:rFonts w:ascii="Arial" w:hAnsi="Arial"/>
      <w:color w:val="12151B" w:themeColor="background1" w:themeShade="1A"/>
      <w:sz w:val="24"/>
    </w:rPr>
  </w:style>
  <w:style w:type="paragraph" w:styleId="Heading1">
    <w:name w:val="heading 1"/>
    <w:aliases w:val="Sub-heading"/>
    <w:basedOn w:val="Title"/>
    <w:next w:val="Normal"/>
    <w:link w:val="Heading1Char"/>
    <w:uiPriority w:val="9"/>
    <w:qFormat/>
    <w:rsid w:val="006E1351"/>
    <w:pPr>
      <w:outlineLvl w:val="0"/>
    </w:p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autoRedefine/>
    <w:uiPriority w:val="10"/>
    <w:qFormat/>
    <w:rsid w:val="00CA10BE"/>
    <w:pPr>
      <w:spacing w:after="0" w:line="360" w:lineRule="auto"/>
    </w:pPr>
    <w:rPr>
      <w:rFonts w:eastAsiaTheme="majorEastAsia" w:cstheme="majorBidi"/>
      <w:b/>
      <w:color w:val="auto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10BE"/>
    <w:rPr>
      <w:rFonts w:ascii="Arial" w:eastAsiaTheme="majorEastAsia" w:hAnsi="Arial" w:cstheme="majorBidi"/>
      <w:b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6E1351"/>
    <w:rPr>
      <w:rFonts w:ascii="Arial" w:eastAsiaTheme="majorEastAsia" w:hAnsi="Arial" w:cstheme="majorBidi"/>
      <w:b/>
      <w:kern w:val="28"/>
      <w:sz w:val="36"/>
      <w:szCs w:val="56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autoRedefine/>
    <w:qFormat/>
    <w:rsid w:val="00EE4A4B"/>
    <w:pPr>
      <w:numPr>
        <w:numId w:val="13"/>
      </w:numPr>
      <w:spacing w:after="120" w:line="240" w:lineRule="auto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10B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3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Julia Lambert</cp:lastModifiedBy>
  <cp:revision>5</cp:revision>
  <cp:lastPrinted>2020-02-05T15:30:00Z</cp:lastPrinted>
  <dcterms:created xsi:type="dcterms:W3CDTF">2022-09-05T14:39:00Z</dcterms:created>
  <dcterms:modified xsi:type="dcterms:W3CDTF">2022-09-05T14:51:00Z</dcterms:modified>
</cp:coreProperties>
</file>